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19A" w:rsidRPr="003B0DDC" w:rsidRDefault="00EC619A" w:rsidP="00EC619A">
      <w:pPr>
        <w:spacing w:after="160"/>
        <w:jc w:val="center"/>
        <w:rPr>
          <w:rFonts w:ascii="华文中宋" w:eastAsia="华文中宋" w:hAnsi="华文中宋"/>
          <w:b/>
          <w:sz w:val="36"/>
          <w:szCs w:val="36"/>
        </w:rPr>
      </w:pPr>
      <w:r w:rsidRPr="00F2605D">
        <w:rPr>
          <w:rFonts w:ascii="华文中宋" w:eastAsia="华文中宋" w:hAnsi="华文中宋" w:hint="eastAsia"/>
          <w:b/>
          <w:sz w:val="36"/>
          <w:szCs w:val="36"/>
        </w:rPr>
        <w:t>上海市住房公积金委托扣款业务</w:t>
      </w:r>
      <w:r>
        <w:rPr>
          <w:rFonts w:ascii="华文中宋" w:eastAsia="华文中宋" w:hAnsi="华文中宋" w:hint="eastAsia"/>
          <w:b/>
          <w:sz w:val="36"/>
          <w:szCs w:val="36"/>
        </w:rPr>
        <w:t>终止表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0"/>
        <w:gridCol w:w="1800"/>
        <w:gridCol w:w="900"/>
        <w:gridCol w:w="1783"/>
        <w:gridCol w:w="2177"/>
      </w:tblGrid>
      <w:tr w:rsidR="00EC619A" w:rsidRPr="00C57B6F" w:rsidTr="00D30393">
        <w:trPr>
          <w:trHeight w:hRule="exact" w:val="680"/>
        </w:trPr>
        <w:tc>
          <w:tcPr>
            <w:tcW w:w="1980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660" w:type="dxa"/>
            <w:gridSpan w:val="4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C619A" w:rsidRPr="00C57B6F" w:rsidTr="00D30393">
        <w:trPr>
          <w:trHeight w:hRule="exact" w:val="680"/>
        </w:trPr>
        <w:tc>
          <w:tcPr>
            <w:tcW w:w="1980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单位公积金账户</w:t>
            </w:r>
          </w:p>
        </w:tc>
        <w:tc>
          <w:tcPr>
            <w:tcW w:w="2700" w:type="dxa"/>
            <w:gridSpan w:val="2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3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末次汇缴月份</w:t>
            </w:r>
          </w:p>
        </w:tc>
        <w:tc>
          <w:tcPr>
            <w:tcW w:w="2177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C619A" w:rsidRPr="00C57B6F" w:rsidTr="00D30393">
        <w:trPr>
          <w:trHeight w:hRule="exact" w:val="680"/>
        </w:trPr>
        <w:tc>
          <w:tcPr>
            <w:tcW w:w="1980" w:type="dxa"/>
            <w:vMerge w:val="restart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终止扣款的</w:t>
            </w:r>
          </w:p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银行账户</w:t>
            </w:r>
          </w:p>
        </w:tc>
        <w:tc>
          <w:tcPr>
            <w:tcW w:w="1800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开户银行</w:t>
            </w:r>
          </w:p>
        </w:tc>
        <w:tc>
          <w:tcPr>
            <w:tcW w:w="4860" w:type="dxa"/>
            <w:gridSpan w:val="3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C619A" w:rsidRPr="00C57B6F" w:rsidTr="00D30393">
        <w:trPr>
          <w:trHeight w:hRule="exact" w:val="680"/>
        </w:trPr>
        <w:tc>
          <w:tcPr>
            <w:tcW w:w="1980" w:type="dxa"/>
            <w:vMerge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户    名</w:t>
            </w:r>
          </w:p>
        </w:tc>
        <w:tc>
          <w:tcPr>
            <w:tcW w:w="4860" w:type="dxa"/>
            <w:gridSpan w:val="3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C619A" w:rsidRPr="00C57B6F" w:rsidTr="00D30393">
        <w:trPr>
          <w:trHeight w:hRule="exact" w:val="680"/>
        </w:trPr>
        <w:tc>
          <w:tcPr>
            <w:tcW w:w="1980" w:type="dxa"/>
            <w:vMerge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银行账号</w:t>
            </w:r>
          </w:p>
        </w:tc>
        <w:tc>
          <w:tcPr>
            <w:tcW w:w="4860" w:type="dxa"/>
            <w:gridSpan w:val="3"/>
            <w:vAlign w:val="center"/>
          </w:tcPr>
          <w:p w:rsidR="00EC619A" w:rsidRPr="00942DE3" w:rsidRDefault="00EC619A" w:rsidP="00D303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C619A" w:rsidRPr="00C57B6F" w:rsidTr="00D30393">
        <w:tc>
          <w:tcPr>
            <w:tcW w:w="8640" w:type="dxa"/>
            <w:gridSpan w:val="5"/>
          </w:tcPr>
          <w:p w:rsidR="00EC619A" w:rsidRPr="00942DE3" w:rsidRDefault="00EC619A" w:rsidP="00D30393">
            <w:pPr>
              <w:rPr>
                <w:rFonts w:ascii="宋体" w:hAnsi="宋体"/>
                <w:sz w:val="24"/>
              </w:rPr>
            </w:pPr>
          </w:p>
          <w:p w:rsidR="00EC619A" w:rsidRPr="00942DE3" w:rsidRDefault="00EC619A" w:rsidP="00D30393">
            <w:pPr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单位法定代表人（或授权委托人）签字：</w:t>
            </w:r>
          </w:p>
          <w:p w:rsidR="00EC619A" w:rsidRPr="00942DE3" w:rsidRDefault="00EC619A" w:rsidP="00D30393">
            <w:pPr>
              <w:ind w:firstLineChars="2050" w:firstLine="4920"/>
              <w:rPr>
                <w:rFonts w:ascii="宋体" w:hAnsi="宋体"/>
                <w:sz w:val="24"/>
              </w:rPr>
            </w:pPr>
          </w:p>
          <w:p w:rsidR="00EC619A" w:rsidRPr="00942DE3" w:rsidRDefault="00EC619A" w:rsidP="00D30393">
            <w:pPr>
              <w:ind w:firstLineChars="2050" w:firstLine="4920"/>
              <w:rPr>
                <w:rFonts w:ascii="宋体" w:hAnsi="宋体"/>
                <w:sz w:val="24"/>
              </w:rPr>
            </w:pPr>
          </w:p>
          <w:p w:rsidR="00EC619A" w:rsidRPr="00942DE3" w:rsidRDefault="00EC619A" w:rsidP="00D30393">
            <w:pPr>
              <w:ind w:firstLineChars="2050" w:firstLine="4920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日期：     年    月    日</w:t>
            </w:r>
          </w:p>
          <w:p w:rsidR="00EC619A" w:rsidRPr="00942DE3" w:rsidRDefault="00EC619A" w:rsidP="00D30393">
            <w:pPr>
              <w:rPr>
                <w:rFonts w:ascii="宋体" w:hAnsi="宋体"/>
                <w:sz w:val="24"/>
              </w:rPr>
            </w:pPr>
          </w:p>
          <w:p w:rsidR="00EC619A" w:rsidRPr="00942DE3" w:rsidRDefault="00EC619A" w:rsidP="00D30393">
            <w:pPr>
              <w:ind w:firstLineChars="2050" w:firstLine="4920"/>
              <w:rPr>
                <w:rFonts w:ascii="宋体" w:hAnsi="宋体"/>
                <w:sz w:val="24"/>
              </w:rPr>
            </w:pPr>
            <w:r w:rsidRPr="00942DE3">
              <w:rPr>
                <w:rFonts w:ascii="宋体" w:hAnsi="宋体" w:hint="eastAsia"/>
                <w:sz w:val="24"/>
              </w:rPr>
              <w:t>单位盖章：</w:t>
            </w:r>
          </w:p>
          <w:p w:rsidR="00EC619A" w:rsidRPr="00942DE3" w:rsidRDefault="00EC619A" w:rsidP="00D30393">
            <w:pPr>
              <w:rPr>
                <w:rFonts w:ascii="宋体" w:hAnsi="宋体"/>
                <w:sz w:val="24"/>
              </w:rPr>
            </w:pPr>
          </w:p>
        </w:tc>
      </w:tr>
    </w:tbl>
    <w:p w:rsidR="00EC619A" w:rsidRDefault="00EC619A" w:rsidP="00EC619A">
      <w:pPr>
        <w:ind w:right="315"/>
        <w:rPr>
          <w:rFonts w:ascii="宋体" w:hAnsi="宋体"/>
          <w:szCs w:val="21"/>
        </w:rPr>
      </w:pPr>
      <w:r w:rsidRPr="00420997">
        <w:rPr>
          <w:rFonts w:ascii="宋体" w:hAnsi="宋体" w:hint="eastAsia"/>
          <w:szCs w:val="21"/>
        </w:rPr>
        <w:t>本表一式一份。单位填妥并盖章后，送交单位住房公积金账户所在地的建行公积金业务网点申请办理。</w:t>
      </w:r>
    </w:p>
    <w:p w:rsidR="00EC619A" w:rsidRPr="00942DE3" w:rsidRDefault="00EC619A" w:rsidP="00EC619A"/>
    <w:p w:rsidR="00C81583" w:rsidRDefault="00C81583"/>
    <w:sectPr w:rsidR="00C81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619A"/>
    <w:rsid w:val="00C81583"/>
    <w:rsid w:val="00EC6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2019-03-21T01:57:00Z</dcterms:created>
  <dcterms:modified xsi:type="dcterms:W3CDTF">2019-03-21T01:57:00Z</dcterms:modified>
</cp:coreProperties>
</file>